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D65D" w14:textId="77777777" w:rsidR="00987671" w:rsidRPr="00987671" w:rsidRDefault="00987671" w:rsidP="00987671">
      <w:pPr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s-MX"/>
          <w14:ligatures w14:val="none"/>
        </w:rPr>
        <w:t>CARTA COMPROMISO</w:t>
      </w:r>
    </w:p>
    <w:p w14:paraId="28339C3B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5EFD533B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Yo, </w:t>
      </w: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(escribir tu nombre completo)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, por medio de la presente hago constar que me comprometo a:</w:t>
      </w:r>
    </w:p>
    <w:p w14:paraId="376EE96F" w14:textId="4350A5B5" w:rsidR="00987671" w:rsidRPr="00987671" w:rsidRDefault="00987671" w:rsidP="00987671">
      <w:pPr>
        <w:numPr>
          <w:ilvl w:val="0"/>
          <w:numId w:val="1"/>
        </w:numPr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Realizar mis </w:t>
      </w:r>
      <w:r w:rsidR="001D4C9E"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prácticas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 profesionales en (</w:t>
      </w: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nombre de la empresa o institución)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, en el periodo que corresponde del </w:t>
      </w: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(colocar la fecha del periodo)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, con una duración de </w:t>
      </w: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 xml:space="preserve">(000 horas); 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De la licenciatura en (</w:t>
      </w: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nombre de la licenciatura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) </w:t>
      </w:r>
    </w:p>
    <w:p w14:paraId="34FE097D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10BEC2CD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b/>
          <w:bCs/>
          <w:i/>
          <w:iCs/>
          <w:color w:val="000000"/>
          <w:kern w:val="0"/>
          <w:sz w:val="28"/>
          <w:szCs w:val="28"/>
          <w:lang w:eastAsia="es-MX"/>
          <w14:ligatures w14:val="none"/>
        </w:rPr>
        <w:t>Nota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: De no cumplir o cometer cualquier falta se aplicará la normatividad vigente en el Reglamento de Prácticas Profesionales y el Reglamento Escolar para Licenciaturas.</w:t>
      </w:r>
    </w:p>
    <w:p w14:paraId="0143E368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2477B159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Artículo 6°.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 Para la validación de las prácticas profesionales, el estudiantado deberá de</w:t>
      </w:r>
    </w:p>
    <w:p w14:paraId="1EDB6F63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cumplir con los siguientes criterios:</w:t>
      </w:r>
    </w:p>
    <w:p w14:paraId="634CF5F4" w14:textId="77777777" w:rsidR="00987671" w:rsidRPr="00987671" w:rsidRDefault="00987671" w:rsidP="00987671">
      <w:pPr>
        <w:numPr>
          <w:ilvl w:val="0"/>
          <w:numId w:val="2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Asistir de manera continua a las prácticas profesionales, en el periodo que contempla el programa académico.</w:t>
      </w:r>
    </w:p>
    <w:p w14:paraId="1A8470B1" w14:textId="77777777" w:rsidR="00987671" w:rsidRPr="00987671" w:rsidRDefault="00987671" w:rsidP="00987671">
      <w:pPr>
        <w:numPr>
          <w:ilvl w:val="0"/>
          <w:numId w:val="2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Cumplir con el lineamiento y procedimiento de prácticas profesionales vigente.</w:t>
      </w:r>
    </w:p>
    <w:p w14:paraId="65E3E667" w14:textId="77777777" w:rsidR="00987671" w:rsidRPr="00987671" w:rsidRDefault="00987671" w:rsidP="00987671">
      <w:pPr>
        <w:numPr>
          <w:ilvl w:val="0"/>
          <w:numId w:val="2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Cumplir con la normatividad de la empresa o institución en donde realice sus prácticas profesionales.</w:t>
      </w:r>
    </w:p>
    <w:p w14:paraId="730AEEC8" w14:textId="77777777" w:rsidR="00987671" w:rsidRPr="00987671" w:rsidRDefault="00987671" w:rsidP="00987671">
      <w:pPr>
        <w:numPr>
          <w:ilvl w:val="0"/>
          <w:numId w:val="2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Tener un comportamiento de acuerdo a los valores institucionales de la Universidad.</w:t>
      </w:r>
    </w:p>
    <w:p w14:paraId="0577680B" w14:textId="77777777" w:rsidR="00987671" w:rsidRPr="00987671" w:rsidRDefault="00987671" w:rsidP="00987671">
      <w:pPr>
        <w:numPr>
          <w:ilvl w:val="0"/>
          <w:numId w:val="2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Al concluir el periodo de prácticas, entregar la documentación que corresponda, al responsable de Prácticas Profesionales en el departamento de Vinculación y Extensión de acuerdo a lo que señala el capítulo octavo de este reglamento. </w:t>
      </w:r>
    </w:p>
    <w:p w14:paraId="50DF2B5D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1C8F5F8F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Artículo 11°.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 El incumplimiento de las prácticas profesionales, será sancionado con una</w:t>
      </w:r>
    </w:p>
    <w:p w14:paraId="4351C372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baja temporal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, de acuerdo al artículo 41 del Reglamento Escolar para Licenciaturas.</w:t>
      </w:r>
    </w:p>
    <w:p w14:paraId="32C3C5BB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1B855E31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Artículo 12°.</w:t>
      </w: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 El estudiantado que realiza sus prácticas profesionales podrá ser sancionado cuando:</w:t>
      </w:r>
    </w:p>
    <w:p w14:paraId="667B4DAC" w14:textId="77777777" w:rsidR="00987671" w:rsidRPr="00987671" w:rsidRDefault="00987671" w:rsidP="00987671">
      <w:pPr>
        <w:numPr>
          <w:ilvl w:val="0"/>
          <w:numId w:val="3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No acaten las disposiciones y los reglamentos de las dependencias u organizaciones donde estén realizando su práctica profesional.</w:t>
      </w:r>
    </w:p>
    <w:p w14:paraId="235FB174" w14:textId="77777777" w:rsidR="00987671" w:rsidRPr="00987671" w:rsidRDefault="00987671" w:rsidP="00987671">
      <w:pPr>
        <w:numPr>
          <w:ilvl w:val="0"/>
          <w:numId w:val="3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Incumplimiento en tiempo y forma con las actividades programadas en la empresa, institución donde lleva a cabo su práctica profesional.</w:t>
      </w:r>
    </w:p>
    <w:p w14:paraId="29276D2F" w14:textId="77777777" w:rsidR="00987671" w:rsidRPr="00987671" w:rsidRDefault="00987671" w:rsidP="00987671">
      <w:pPr>
        <w:numPr>
          <w:ilvl w:val="0"/>
          <w:numId w:val="3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Acumulen 3 faltas injustificadas en su periodo de prácticas profesionales.</w:t>
      </w:r>
    </w:p>
    <w:p w14:paraId="689466D5" w14:textId="77777777" w:rsidR="00987671" w:rsidRPr="00987671" w:rsidRDefault="00987671" w:rsidP="00987671">
      <w:pPr>
        <w:numPr>
          <w:ilvl w:val="0"/>
          <w:numId w:val="3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Difundir información o datos confidenciales del lugar de su práctica profesional.</w:t>
      </w:r>
    </w:p>
    <w:p w14:paraId="2039F384" w14:textId="77777777" w:rsidR="00987671" w:rsidRPr="00987671" w:rsidRDefault="00987671" w:rsidP="00987671">
      <w:pPr>
        <w:numPr>
          <w:ilvl w:val="0"/>
          <w:numId w:val="3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Bajo desempeño profesional en las funciones asignadas por la institución o empresa, siempre y cuando ésta presente la evidencia que lo avale.</w:t>
      </w:r>
    </w:p>
    <w:p w14:paraId="6A3FC546" w14:textId="77777777" w:rsidR="00987671" w:rsidRPr="00987671" w:rsidRDefault="00987671" w:rsidP="00987671">
      <w:pPr>
        <w:numPr>
          <w:ilvl w:val="0"/>
          <w:numId w:val="3"/>
        </w:numPr>
        <w:textAlignment w:val="baseline"/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Las demás situaciones que se consideren agraviantes por parte de institución, empresa, estudiantado o por la universidad.</w:t>
      </w:r>
    </w:p>
    <w:p w14:paraId="2B8002B8" w14:textId="1711F2D6" w:rsidR="00987671" w:rsidRPr="00987671" w:rsidRDefault="00987671" w:rsidP="00987671">
      <w:pPr>
        <w:spacing w:after="24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68F52316" w14:textId="5463F925" w:rsidR="00987671" w:rsidRPr="00987671" w:rsidRDefault="00987671" w:rsidP="00987671">
      <w:pPr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 xml:space="preserve">Valladolid, Yucatán a martes, </w:t>
      </w:r>
      <w:r w:rsidR="007041AA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19 de junio de 2025</w:t>
      </w:r>
    </w:p>
    <w:p w14:paraId="1F4FDF75" w14:textId="77777777" w:rsidR="00987671" w:rsidRPr="00987671" w:rsidRDefault="00987671" w:rsidP="00987671">
      <w:pPr>
        <w:spacing w:after="24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563C4486" w14:textId="77777777" w:rsidR="00987671" w:rsidRPr="00987671" w:rsidRDefault="00987671" w:rsidP="00987671">
      <w:pPr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Atentamente</w:t>
      </w:r>
    </w:p>
    <w:p w14:paraId="611DAB49" w14:textId="77777777" w:rsidR="00987671" w:rsidRPr="00987671" w:rsidRDefault="00987671" w:rsidP="00987671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4A40EADB" w14:textId="77777777" w:rsidR="00987671" w:rsidRPr="00987671" w:rsidRDefault="00987671" w:rsidP="00987671">
      <w:pPr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color w:val="000000"/>
          <w:kern w:val="0"/>
          <w:lang w:eastAsia="es-MX"/>
          <w14:ligatures w14:val="none"/>
        </w:rPr>
        <w:t>__________________________________</w:t>
      </w:r>
    </w:p>
    <w:p w14:paraId="377EBD82" w14:textId="77777777" w:rsidR="00987671" w:rsidRPr="00987671" w:rsidRDefault="00987671" w:rsidP="00987671">
      <w:pPr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87671">
        <w:rPr>
          <w:rFonts w:ascii="Arial Narrow" w:eastAsia="Times New Roman" w:hAnsi="Arial Narrow" w:cs="Times New Roman"/>
          <w:b/>
          <w:bCs/>
          <w:color w:val="000000"/>
          <w:kern w:val="0"/>
          <w:lang w:eastAsia="es-MX"/>
          <w14:ligatures w14:val="none"/>
        </w:rPr>
        <w:t>(Nombre del estudiante)</w:t>
      </w:r>
    </w:p>
    <w:p w14:paraId="1C90593A" w14:textId="77777777" w:rsidR="00E77B97" w:rsidRDefault="00E77B97"/>
    <w:sectPr w:rsidR="00E77B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3795" w14:textId="77777777" w:rsidR="004E4519" w:rsidRDefault="004E4519" w:rsidP="00E77B97">
      <w:r>
        <w:separator/>
      </w:r>
    </w:p>
  </w:endnote>
  <w:endnote w:type="continuationSeparator" w:id="0">
    <w:p w14:paraId="1CC23308" w14:textId="77777777" w:rsidR="004E4519" w:rsidRDefault="004E4519" w:rsidP="00E7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1E0D" w14:textId="77777777" w:rsidR="004E4519" w:rsidRDefault="004E4519" w:rsidP="00E77B97">
      <w:r>
        <w:separator/>
      </w:r>
    </w:p>
  </w:footnote>
  <w:footnote w:type="continuationSeparator" w:id="0">
    <w:p w14:paraId="6A847AB7" w14:textId="77777777" w:rsidR="004E4519" w:rsidRDefault="004E4519" w:rsidP="00E77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CAD0" w14:textId="21698927" w:rsidR="00E77B97" w:rsidRDefault="00E77B97">
    <w:pPr>
      <w:pStyle w:val="Encabezado"/>
    </w:pPr>
  </w:p>
  <w:p w14:paraId="03504FCA" w14:textId="1825A81E" w:rsidR="00E77B97" w:rsidRDefault="00E77B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05C4B"/>
    <w:multiLevelType w:val="multilevel"/>
    <w:tmpl w:val="FB9E6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60CBF"/>
    <w:multiLevelType w:val="multilevel"/>
    <w:tmpl w:val="5792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94491"/>
    <w:multiLevelType w:val="multilevel"/>
    <w:tmpl w:val="7912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lowerLetter"/>
        <w:lvlText w:val="%1."/>
        <w:lvlJc w:val="left"/>
      </w:lvl>
    </w:lvlOverride>
  </w:num>
  <w:num w:numId="3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97"/>
    <w:rsid w:val="0019451E"/>
    <w:rsid w:val="001D4C9E"/>
    <w:rsid w:val="0032365B"/>
    <w:rsid w:val="00324093"/>
    <w:rsid w:val="004E4519"/>
    <w:rsid w:val="006A66D9"/>
    <w:rsid w:val="007041AA"/>
    <w:rsid w:val="0088496D"/>
    <w:rsid w:val="008C5026"/>
    <w:rsid w:val="00987671"/>
    <w:rsid w:val="00B24391"/>
    <w:rsid w:val="00B636F7"/>
    <w:rsid w:val="00E77B97"/>
    <w:rsid w:val="00EA2FBB"/>
    <w:rsid w:val="00F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CFC5D"/>
  <w15:chartTrackingRefBased/>
  <w15:docId w15:val="{3393C793-3E0D-FB46-87ED-4BAF7922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7B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7B97"/>
  </w:style>
  <w:style w:type="paragraph" w:styleId="Piedepgina">
    <w:name w:val="footer"/>
    <w:basedOn w:val="Normal"/>
    <w:link w:val="PiedepginaCar"/>
    <w:uiPriority w:val="99"/>
    <w:unhideWhenUsed/>
    <w:rsid w:val="00E77B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B97"/>
  </w:style>
  <w:style w:type="paragraph" w:styleId="NormalWeb">
    <w:name w:val="Normal (Web)"/>
    <w:basedOn w:val="Normal"/>
    <w:uiPriority w:val="99"/>
    <w:semiHidden/>
    <w:unhideWhenUsed/>
    <w:rsid w:val="009876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canche aguilar</dc:creator>
  <cp:keywords/>
  <dc:description/>
  <cp:lastModifiedBy>DIR-INST02</cp:lastModifiedBy>
  <cp:revision>6</cp:revision>
  <cp:lastPrinted>2024-10-03T22:45:00Z</cp:lastPrinted>
  <dcterms:created xsi:type="dcterms:W3CDTF">2025-06-18T19:19:00Z</dcterms:created>
  <dcterms:modified xsi:type="dcterms:W3CDTF">2025-10-28T19:07:00Z</dcterms:modified>
</cp:coreProperties>
</file>